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74EBB" w:rsidP="00E74EB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Кондрашова Анна Михайловна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3478D" w:rsidP="00E74EB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E74EBB">
              <w:rPr>
                <w:rFonts w:cs="Calibri"/>
              </w:rPr>
              <w:t>комиссии по делам несовершеннолетних и защите их прав</w:t>
            </w:r>
            <w:r w:rsidR="00D228B7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51435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330248,85 руб.</w:t>
            </w: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E74EBB">
              <w:rPr>
                <w:rFonts w:cs="Calibri"/>
              </w:rPr>
              <w:t>для ведения ЛПХ</w:t>
            </w:r>
            <w:r>
              <w:rPr>
                <w:rFonts w:cs="Calibri"/>
              </w:rPr>
              <w:t xml:space="preserve">  (1/4 доли)</w:t>
            </w: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Default="00E74EB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E85594" w:rsidRDefault="00E74EBB" w:rsidP="00D228B7">
            <w:pPr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E85594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D228B7" w:rsidRDefault="00D228B7" w:rsidP="00E74EBB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74EBB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74EBB" w:rsidRDefault="00E74EB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EBB" w:rsidRDefault="00E74EBB" w:rsidP="005143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EBB" w:rsidRDefault="00514352" w:rsidP="0053591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230243,30 руб.</w:t>
            </w:r>
            <w:bookmarkStart w:id="0" w:name="_GoBack"/>
            <w:bookmarkEnd w:id="0"/>
          </w:p>
          <w:p w:rsidR="00E74EBB" w:rsidRDefault="00E74EBB" w:rsidP="00D54E1C">
            <w:pPr>
              <w:widowControl w:val="0"/>
              <w:jc w:val="both"/>
              <w:rPr>
                <w:rFonts w:cs="Calibri"/>
              </w:rPr>
            </w:pPr>
          </w:p>
          <w:p w:rsidR="00E74EBB" w:rsidRDefault="00E74EB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EBB" w:rsidRDefault="00E74EBB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  (1/4 доли)</w:t>
            </w:r>
          </w:p>
          <w:p w:rsidR="00E74EBB" w:rsidRDefault="00E74EBB" w:rsidP="00271266">
            <w:pPr>
              <w:widowControl w:val="0"/>
              <w:jc w:val="both"/>
              <w:rPr>
                <w:rFonts w:cs="Calibri"/>
              </w:rPr>
            </w:pPr>
          </w:p>
          <w:p w:rsidR="00E74EBB" w:rsidRDefault="00E74EBB" w:rsidP="00271266">
            <w:pPr>
              <w:widowControl w:val="0"/>
              <w:jc w:val="both"/>
              <w:rPr>
                <w:rFonts w:cs="Calibri"/>
              </w:rPr>
            </w:pPr>
          </w:p>
          <w:p w:rsidR="00E74EBB" w:rsidRDefault="00E74EBB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 (1/4 доли)</w:t>
            </w:r>
          </w:p>
          <w:p w:rsidR="00E74EBB" w:rsidRDefault="00E74EBB" w:rsidP="0027126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EBB" w:rsidRDefault="00E74EBB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879,2</w:t>
            </w: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Default="00E74EBB" w:rsidP="00271266">
            <w:pPr>
              <w:rPr>
                <w:rFonts w:cs="Calibri"/>
              </w:rPr>
            </w:pPr>
          </w:p>
          <w:p w:rsidR="00E74EBB" w:rsidRDefault="00E74EBB" w:rsidP="00271266">
            <w:pPr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E74EBB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4EBB" w:rsidRDefault="00E74EBB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  <w:p w:rsidR="00E74EBB" w:rsidRDefault="00E74EBB" w:rsidP="00271266">
            <w:pPr>
              <w:rPr>
                <w:rFonts w:cs="Calibri"/>
              </w:rPr>
            </w:pPr>
          </w:p>
          <w:p w:rsidR="00E74EBB" w:rsidRDefault="00E74EBB" w:rsidP="0027126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74EBB" w:rsidRDefault="00E74EBB" w:rsidP="00271266">
            <w:pPr>
              <w:rPr>
                <w:rFonts w:cs="Calibri"/>
              </w:rPr>
            </w:pPr>
          </w:p>
          <w:p w:rsidR="00E74EBB" w:rsidRPr="00D228B7" w:rsidRDefault="00E74EBB" w:rsidP="00271266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74EBB" w:rsidRPr="008A4F6C" w:rsidRDefault="00E74EBB" w:rsidP="008A4F6C"/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EBB" w:rsidRPr="008A4F6C" w:rsidRDefault="00E74EBB" w:rsidP="008A4F6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EBB" w:rsidRPr="008A4F6C" w:rsidRDefault="00E74EBB" w:rsidP="008A4F6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EBB" w:rsidRDefault="00E74EBB" w:rsidP="00583C7A">
            <w:pPr>
              <w:widowControl w:val="0"/>
              <w:jc w:val="both"/>
              <w:rPr>
                <w:rFonts w:cs="Calibri"/>
              </w:rPr>
            </w:pPr>
          </w:p>
          <w:p w:rsidR="00E74EBB" w:rsidRDefault="00E74EBB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9A05D4">
              <w:rPr>
                <w:rFonts w:cs="Calibri"/>
              </w:rPr>
              <w:t xml:space="preserve">Автомобиль легковой </w:t>
            </w:r>
          </w:p>
          <w:p w:rsidR="009A05D4" w:rsidRPr="0053591A" w:rsidRDefault="009A05D4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74EBB" w:rsidRDefault="00E74EBB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9A05D4">
        <w:trPr>
          <w:trHeight w:val="8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9A05D4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D93901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9A05D4" w:rsidRDefault="009A05D4" w:rsidP="00D93901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  (1/4 доли)</w:t>
            </w: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5D4" w:rsidRDefault="009A05D4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9A05D4" w:rsidTr="008A4F6C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A05D4" w:rsidRDefault="009A05D4" w:rsidP="004162B9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9A05D4" w:rsidRDefault="009A05D4" w:rsidP="004162B9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5D4" w:rsidRDefault="009A05D4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5D4" w:rsidRDefault="009A05D4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  (1/4 доли)</w:t>
            </w: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(1/ 2 доли)</w:t>
            </w: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  <w:r>
              <w:rPr>
                <w:rFonts w:cs="Calibri"/>
              </w:rPr>
              <w:t>33,0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Pr="00D228B7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Default="009A05D4" w:rsidP="00271266">
            <w:pPr>
              <w:rPr>
                <w:rFonts w:cs="Calibri"/>
              </w:rPr>
            </w:pPr>
          </w:p>
          <w:p w:rsidR="009A05D4" w:rsidRPr="009A05D4" w:rsidRDefault="009A05D4" w:rsidP="009A05D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A05D4" w:rsidRDefault="009A05D4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5D4" w:rsidRDefault="009A05D4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5D4" w:rsidRDefault="009A05D4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5D4" w:rsidRDefault="009A05D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5D4" w:rsidRDefault="009A05D4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514352"/>
    <w:rsid w:val="0053591A"/>
    <w:rsid w:val="0057285C"/>
    <w:rsid w:val="00583C7A"/>
    <w:rsid w:val="0083478D"/>
    <w:rsid w:val="008A4F6C"/>
    <w:rsid w:val="009A05D4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E74EBB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27</cp:revision>
  <dcterms:created xsi:type="dcterms:W3CDTF">2014-05-20T03:12:00Z</dcterms:created>
  <dcterms:modified xsi:type="dcterms:W3CDTF">2016-06-01T03:56:00Z</dcterms:modified>
</cp:coreProperties>
</file>